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tblW w:w="12000" w:type="dxa"/>
        <w:tblLook w:val="04A0" w:firstRow="1" w:lastRow="0" w:firstColumn="1" w:lastColumn="0" w:noHBand="0" w:noVBand="1"/>
      </w:tblPr>
      <w:tblGrid>
        <w:gridCol w:w="960"/>
        <w:gridCol w:w="2760"/>
        <w:gridCol w:w="2760"/>
        <w:gridCol w:w="2760"/>
        <w:gridCol w:w="2760"/>
      </w:tblGrid>
      <w:tr w:rsidR="00E1176E" w:rsidRPr="00E1176E" w:rsidTr="00E1176E">
        <w:trPr>
          <w:trHeight w:val="315"/>
        </w:trPr>
        <w:tc>
          <w:tcPr>
            <w:tcW w:w="120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1176E" w:rsidRPr="00E1176E" w:rsidTr="00E1176E">
        <w:trPr>
          <w:trHeight w:val="330"/>
        </w:trPr>
        <w:tc>
          <w:tcPr>
            <w:tcW w:w="120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>COMMERCIAL BANKS</w:t>
            </w:r>
          </w:p>
        </w:tc>
      </w:tr>
      <w:tr w:rsidR="00E1176E" w:rsidRPr="00E1176E" w:rsidTr="00E1176E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17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Licence</w:t>
            </w:r>
            <w:proofErr w:type="spellEnd"/>
            <w:r w:rsidRPr="00E117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Number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17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Commercial Banks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17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17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Contact Numbers</w:t>
            </w: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CB001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ANZ </w:t>
            </w:r>
            <w:bookmarkStart w:id="0" w:name="_GoBack"/>
            <w:bookmarkEnd w:id="0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 Box L1855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69999</w:t>
            </w: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Apia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CB002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Bank South Pacific (BSP)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 Box  1860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66100</w:t>
            </w: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Apia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CB003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Samoa Commercial Bank (SCB)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PO Box L602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31233</w:t>
            </w: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Apia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CB004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National Bank of Samoa (NBS)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 Box 3047L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26766</w:t>
            </w: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Apia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15"/>
        </w:trPr>
        <w:tc>
          <w:tcPr>
            <w:tcW w:w="120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DD4"/>
                <w:sz w:val="24"/>
                <w:szCs w:val="24"/>
              </w:rPr>
            </w:pPr>
            <w:r w:rsidRPr="00E1176E">
              <w:rPr>
                <w:rFonts w:ascii="Calibri" w:eastAsia="Times New Roman" w:hAnsi="Calibri" w:cs="Calibri"/>
                <w:b/>
                <w:bCs/>
                <w:color w:val="548DD4"/>
                <w:sz w:val="24"/>
                <w:szCs w:val="24"/>
              </w:rPr>
              <w:t> </w:t>
            </w:r>
          </w:p>
        </w:tc>
      </w:tr>
      <w:tr w:rsidR="00E1176E" w:rsidRPr="00E1176E" w:rsidTr="00E1176E">
        <w:trPr>
          <w:trHeight w:val="945"/>
        </w:trPr>
        <w:tc>
          <w:tcPr>
            <w:tcW w:w="120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>MONEY TRANSFER OPERATORS/RESTRICTED FOREIGN EXCHANGE DEALERS</w:t>
            </w: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MTO001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Fexco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(Samoa) Ltd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Head Office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25623</w:t>
            </w: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Federal Pacific Building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MTO002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Samoa Finance Company Limited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 Box 173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22316</w:t>
            </w: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Matafele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" w:history="1">
              <w:r w:rsidRPr="00E1176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suitupe@samoaonline.ws </w:t>
              </w:r>
            </w:hyperlink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17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MTO003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Pacific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Ezy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Money Transfer Limited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DBS Building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20149/20150</w:t>
            </w: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" w:history="1">
              <w:r w:rsidRPr="00E1176E">
                <w:rPr>
                  <w:rFonts w:ascii="Calibri" w:eastAsia="Times New Roman" w:hAnsi="Calibri" w:cs="Calibri"/>
                  <w:color w:val="0563C1"/>
                  <w:u w:val="single"/>
                </w:rPr>
                <w:t>info@pacificezygroup.com</w:t>
              </w:r>
            </w:hyperlink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17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MTO004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Pacific Way Limited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Lauofo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Complex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28475</w:t>
            </w: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Saleufi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" w:history="1">
              <w:r w:rsidRPr="00E1176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pacway@ipasifika.net </w:t>
              </w:r>
            </w:hyperlink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17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MTO005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Ink Patch Money Transfer Limited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 Box 3984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29563</w:t>
            </w: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history="1">
              <w:r w:rsidRPr="00E1176E">
                <w:rPr>
                  <w:rFonts w:ascii="Calibri" w:eastAsia="Times New Roman" w:hAnsi="Calibri" w:cs="Calibri"/>
                  <w:color w:val="0563C1"/>
                  <w:u w:val="single"/>
                </w:rPr>
                <w:t>inktrans@samoaonline.ws</w:t>
              </w:r>
            </w:hyperlink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MTO006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IMEX Samoa Limited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Chan Mow Plaza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21910</w:t>
            </w: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 Box 635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" w:history="1">
              <w:r w:rsidRPr="00E1176E">
                <w:rPr>
                  <w:rFonts w:ascii="Calibri" w:eastAsia="Times New Roman" w:hAnsi="Calibri" w:cs="Calibri"/>
                  <w:color w:val="0563C1"/>
                  <w:u w:val="single"/>
                </w:rPr>
                <w:t>imexsamoa@gmail.com</w:t>
              </w:r>
            </w:hyperlink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17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MTO007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Samoa Money Transfer Limited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 Joe car park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27694</w:t>
            </w: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Fugalei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MTO008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Frankie Money Transfer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 Box 3296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22722</w:t>
            </w: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Frankie Wholesale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history="1">
              <w:r w:rsidRPr="00E1176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frankie@ipasifika.net   </w:t>
              </w:r>
            </w:hyperlink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Fugalei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17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MTO009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Digicel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Financial Services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 Box 847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8428003/</w:t>
            </w: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Vaimea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12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MTO011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Pacific Business Development (SPBD) Fund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 Box 1614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20189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MTO013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Head Office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67788</w:t>
            </w: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Building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MTO014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Samoa Post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27640</w:t>
            </w: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MTO015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Deelite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Money Transfer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STEC Building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25269/7250965/7740024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Vaitele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30"/>
        </w:trPr>
        <w:tc>
          <w:tcPr>
            <w:tcW w:w="12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>MONEY CHANGER</w:t>
            </w: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Samoa Foreign Exchange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 Box 9019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26611</w:t>
            </w: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" w:history="1">
              <w:r w:rsidRPr="00E1176E">
                <w:rPr>
                  <w:rFonts w:ascii="Calibri" w:eastAsia="Times New Roman" w:hAnsi="Calibri" w:cs="Calibri"/>
                  <w:color w:val="0563C1"/>
                  <w:u w:val="single"/>
                </w:rPr>
                <w:t>samoafx@samoa.ws</w:t>
              </w:r>
            </w:hyperlink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1176E" w:rsidRPr="00E1176E" w:rsidTr="00E1176E">
        <w:trPr>
          <w:trHeight w:val="630"/>
        </w:trPr>
        <w:tc>
          <w:tcPr>
            <w:tcW w:w="12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>MONEY TRANSFER OPERATORS - BRANCHES</w:t>
            </w: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001/MTB001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FEXCO – DBS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DBS Building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22575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Ground Floor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001/MTB002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FEXCO - TATTE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TATTE Building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27961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Foyer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001/MTB003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FEXCO-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Motootua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Fesili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Investment Building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27408</w:t>
            </w:r>
          </w:p>
        </w:tc>
      </w:tr>
      <w:tr w:rsidR="00E1176E" w:rsidRPr="00E1176E" w:rsidTr="00E1176E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001/MTB004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FEXCO -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Manase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Leota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LU II-Vacations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54073</w:t>
            </w: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001/MTB005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FEXCO – Airport (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Faleolo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Departure Location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42853</w:t>
            </w: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lastRenderedPageBreak/>
              <w:t>6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001/MTB006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FEXCO – Airport (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Faleolo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Public Area Location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42761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001/MTB007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FEXCO – Airport (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Faleolo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Pre-Immigration Location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44400</w:t>
            </w: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001/MTB008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FEXCO – Airport (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Faleolo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Luggage/Baggage Location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42853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Faleolo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001/MTB009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FEXCO -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Salelologa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Federal Pacific House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51112</w:t>
            </w:r>
          </w:p>
        </w:tc>
      </w:tr>
      <w:tr w:rsidR="00E1176E" w:rsidRPr="00E1176E" w:rsidTr="00E1176E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10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001/MTB010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FEXCO –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Salelologa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Central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Taunese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House of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Jewellery</w:t>
            </w:r>
            <w:proofErr w:type="spellEnd"/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51600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11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001/MTB011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FEXCO –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Fasitoo-uta</w:t>
            </w:r>
            <w:proofErr w:type="spellEnd"/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Toleafoa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Complex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42814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12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001/MTB012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FEXCO -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Asau</w:t>
            </w:r>
            <w:proofErr w:type="spellEnd"/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Samoa Post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Asau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Building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58162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001/MTB013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FEXCO –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Matautu-uta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Poutoa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Minimart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20215</w:t>
            </w: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14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001/MTB014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FEXCO –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Fugalei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Samoa Foreign Exchange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26611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 Ah Him Building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001/MTB015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FEXCO - 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Vaitele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Vaitele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Market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24832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001/MTB016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FEXCO -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Tuanaimato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Maota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Complex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17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001/MTB017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FEXCO –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Matafele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Head Office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25623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Samoa Post Limited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001/MTB018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FEXCO –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Saanapu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Anapu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Store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8416204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001/MTB019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FEXCO -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Siumu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Fipe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Leitupo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Store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22182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001/MTB020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FEXCO –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Poutasi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Laki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Faamoana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Store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7591191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001/MTB021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FEXCO -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Satitoa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Lemusu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Store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7788842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001/MTB023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FEXCO -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Fogasavaii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Avealalo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Store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7595293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001/MTB024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FEXCO -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Falealupo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Sal Le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Mart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7664400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001/MTB025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FEXCO –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Fagamalo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Le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Lagoto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Resort &amp; Spa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58189</w:t>
            </w:r>
          </w:p>
        </w:tc>
      </w:tr>
      <w:tr w:rsidR="00E1176E" w:rsidRPr="00E1176E" w:rsidTr="00E1176E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36C0A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E36C0A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002/MTB001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Samoa Finance Company Limited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Salelologa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51357</w:t>
            </w:r>
          </w:p>
        </w:tc>
      </w:tr>
      <w:tr w:rsidR="00E1176E" w:rsidRPr="00E1176E" w:rsidTr="00E1176E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36C0A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E36C0A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002/MTB002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Samoa Finance Company Limited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Asau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58125</w:t>
            </w: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003/MTB001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Pacific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Ezy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Money Transfer Ltd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Tuutuuileloloto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Building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25411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Mulivai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003/MTB002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Pacific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Ezy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Money Transfer Ltd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Vaitele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Market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25429</w:t>
            </w: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003/MTB003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Pacific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Ezy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Money Transfer Ltd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Mateo &amp;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Auau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Building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51550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Salelologa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70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lastRenderedPageBreak/>
              <w:t>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003/MTB004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Pacific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Ezy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Money Transfer Ltd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Asau</w:t>
            </w:r>
            <w:proofErr w:type="spellEnd"/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58144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70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003/MTB005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Pacific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Ezy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Money Transfer Ltd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Post Office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58213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Fagamalo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70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6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003/MTB006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Pacific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Ezy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Money Transfer Ltd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Mulifanua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Wharf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25413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003/MTB007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Pacific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Ezy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Money Transfer Ltd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Savalalo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20149</w:t>
            </w: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C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C000"/>
                <w:sz w:val="20"/>
                <w:szCs w:val="20"/>
              </w:rPr>
              <w:t>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004/MTB001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Pacific Way Money Transfer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Taunese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Building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8485183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Salelologa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005/MTB001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Ink Patch Money Transfer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Salelologa</w:t>
            </w:r>
            <w:proofErr w:type="spellEnd"/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51414/51676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008/MTB001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Frankie Money Transfer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Frankie Supermarket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42659/7759488</w:t>
            </w: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Utualii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008/MTB002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Frankie Money Transfer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Fugalei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Mall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22925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008/MTB003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Frankie Money Transfer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Frankie Supermarket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32068</w:t>
            </w: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Matautu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008/MTB004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Frankie Money Transfer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Frankie Supermarket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24995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Lotopa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008/MTB005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Frankie Money Transfer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Frankie Supermarket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51151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Salelologa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6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008/MTB006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Frankie Money Transfer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Frankie Hypermarket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22708</w:t>
            </w: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Vaitele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7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008/MTB007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Frankie Money Transfer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Frankie Hardware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22473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Vaitele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008/MTB008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Frankie Money Transfer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Frankie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Molesi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Savaii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51204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Salelologa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008/MTB009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Frankie Money Transfer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SNPF PLAZA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23209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Savalalo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008/MTB010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Frankie Money Transfer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Aiport</w:t>
            </w:r>
            <w:proofErr w:type="spellEnd"/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7211225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Faleolo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008/MTB011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Frankie Money Transfer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Frankie Supermarket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609002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Tanumalala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12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6923C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6923C"/>
                <w:sz w:val="20"/>
                <w:szCs w:val="20"/>
              </w:rPr>
              <w:t>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011/MTB001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Pacific Business Development (SPBD) Fund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Salelologa</w:t>
            </w:r>
            <w:proofErr w:type="spellEnd"/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51436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6923C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630"/>
        </w:trPr>
        <w:tc>
          <w:tcPr>
            <w:tcW w:w="12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>MONEY TRANSFER OPERATORS - AGENTS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C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C000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007/MTA001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Samoa Money Transfer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Salelologa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51241</w:t>
            </w:r>
          </w:p>
        </w:tc>
      </w:tr>
      <w:tr w:rsidR="00E1176E" w:rsidRPr="00E1176E" w:rsidTr="00E1176E">
        <w:trPr>
          <w:trHeight w:val="12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009/MTA001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Digicel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Financial Services Limited (DSFSL)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SNPF Plaza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8405413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Apia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12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009/MTA002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Digicel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Financial Services Limited (DSFSL)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Digicel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Airport Kiosk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8457679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Faleolo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100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009/MTA003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Digicel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Financial Services Limited (DSFSL)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Uaina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Liki</w:t>
            </w:r>
            <w:proofErr w:type="spellEnd"/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8443242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Vaivase-Uta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7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009/MTA004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Digicel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Financial Services Limited (DSFSL)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Tina Chan Chui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7792995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Lotemau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Mall,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Saleufi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100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009/MTA005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Digicel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Financial Services Limited (DSFSL)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 Office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8451985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Salelologa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12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6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009/MTA006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Digicel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Financial Services Limited (DSFSL)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Skyeye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Ltd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8406043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Vaimoso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12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lastRenderedPageBreak/>
              <w:t>7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009/MTA007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Digicel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Financial Services Limited (DSFSL)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Lina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Leniu</w:t>
            </w:r>
            <w:proofErr w:type="spellEnd"/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8410820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Laulii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12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8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009/MTA008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Digicel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Financial Services Limited (DSFSL)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Mose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Afoa</w:t>
            </w:r>
            <w:proofErr w:type="spellEnd"/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8411229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Falefa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12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9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009/MTA009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Digicel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Financial Services Limited (DSFSL)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M&amp;J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Taulafo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Store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8416204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Vaitele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12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10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009/MTA010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Digicel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Financial Services Limited (DSFSL)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Sauea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Sila</w:t>
            </w:r>
            <w:proofErr w:type="spellEnd"/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8418791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Falelatai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12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11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009/MTA011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Digicel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Financial Services Limited (DSFSL)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Cell City Store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8485287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Vaimea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12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12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009/MTA012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Digicel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Financial Services Limited (DSFSL)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Cell City – Gold Star Building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8410736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Matafele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12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13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009/MTA013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Digicel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Financial Services Limited (DSFSL)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Ah See LMSD Dairy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8412449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Vaitele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12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14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009/MTA014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Digicel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Financial Services Limited (DSFSL)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Virian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Variety Shop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8400506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Moamoa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100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009/MTA015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Digicel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Financial Services Limited (DSFSL)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Iatua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Tawan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Yu-Hoi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7288343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Manono-Uta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100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16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009/MTA016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Digicel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Financial Services Limited (DSFSL)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Tuasivi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Vaitele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Fou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12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17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009/MTA017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Digicel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Financial Services Limited (DSFSL)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Rosalote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Trading Store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8453578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Sapapalii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12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18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009/MTA018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Digicel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Financial Services Limited (DSFSL)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Tapuai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Fonofili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Pesa</w:t>
            </w:r>
            <w:proofErr w:type="spellEnd"/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7238672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Sagone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12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19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009/MTA019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Digicel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Financial Services Limited (DSFSL)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Eteuati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Sulutolu</w:t>
            </w:r>
            <w:proofErr w:type="spellEnd"/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7236315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Falealupo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12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20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009/MTA020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Digicel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Financial Services Limited (DSFSL)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Mu’a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Store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7736642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Asau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100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21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009/MTA021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Digicel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Financial Services Limited (DSFSL)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Taeario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Tiatia</w:t>
            </w:r>
            <w:proofErr w:type="spellEnd"/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7756961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Sato’alepai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12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22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009/MTA022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Digicel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Financial Services Limited (DSFSL)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I’aulualo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Laufai</w:t>
            </w:r>
            <w:proofErr w:type="spellEnd"/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7760214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Palauli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100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23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009/MTA023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Digicel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Financial Services Limited (DSFSL)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Cell City Kiosk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8414209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Salelologa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013/MTA001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Europa’s Store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7693032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Faleula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013/MTA002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ind w:firstLineChars="500" w:firstLine="10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Coin Save Samoa Limited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7693034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Vaitele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013/MTA003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Farmers Company Limited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7693035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SNPF Plaza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013/MTA004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Tuana’I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Shop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7693037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Lalomanu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Aleipata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013/MTA005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Myna’s Supermarket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7693038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Vaoala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6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013/MTA006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Mavis Dairy &amp; Bakery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7693040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Samusu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7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013/MTA007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T&amp;L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Netzler</w:t>
            </w:r>
            <w:proofErr w:type="spellEnd"/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7693041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Motootua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013/MTA008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Tiene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Sefo</w:t>
            </w:r>
            <w:proofErr w:type="spellEnd"/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7693042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Nofoali’i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013/MTA009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Vaoa’s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Shop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7693043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Savalalo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013/MTA010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Chusing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Minimart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7693044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Tanumalala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013/MTA011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Setope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Samueli</w:t>
            </w:r>
            <w:proofErr w:type="spellEnd"/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7693045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Samatau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013/MTA012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Fati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Laban Store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7693046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Saanapu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013/MTA013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M&amp;J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Taulafo</w:t>
            </w:r>
            <w:proofErr w:type="spellEnd"/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7693059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Vaitele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013/MTA014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Ufiufi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Store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7693060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Malaemalu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Falealili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013/MTA015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Mose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Afoa</w:t>
            </w:r>
            <w:proofErr w:type="spellEnd"/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7693061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Falefa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013/MTA016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JJ Electronic (main)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7693062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Fugalei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17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013/MTA017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JJ Electronic 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7693063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Savalalo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18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013/MTA018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JJ Electronic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7693064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Salelologa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19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013/MTA019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Hana’s Mini Mart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7693065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Aleisa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013/MTA020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Sa’iligaoletofi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Sunema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Kolose</w:t>
            </w:r>
            <w:proofErr w:type="spellEnd"/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7693072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Maagao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Faatoia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013/MTA021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MMT Company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7693073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Nofoalii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013/MTA022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Koleti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Kalolo</w:t>
            </w:r>
            <w:proofErr w:type="spellEnd"/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7693075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Matatufu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Aleipata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013/MTA023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Pepe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Fa’aopoopo</w:t>
            </w:r>
            <w:proofErr w:type="spellEnd"/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7693079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Fagalii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013/MTA024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Shop Smart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7693080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Vailoa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Faleata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013/MTA025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Tuia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Siaosi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Store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7693081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Vaie’e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Safata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26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013/MTA026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Janice Clive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7693082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Saaga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Siumu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27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013/MTA027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Alena Henry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7693085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Aleisa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28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013/MTA028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Malulaufa’I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Laulualo</w:t>
            </w:r>
            <w:proofErr w:type="spellEnd"/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7693089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Fa’ala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Palauli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29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013/MTA029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Fa’ava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Ianeta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Young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7693090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Fausaga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30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013/MTA030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Loibl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Car Parts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7693091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Lepea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013/MTA031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Otila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Fuimaono</w:t>
            </w:r>
            <w:proofErr w:type="spellEnd"/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7693092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Faleasi’u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013/MTA032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Lina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Falesiva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Leniu</w:t>
            </w:r>
            <w:proofErr w:type="spellEnd"/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7693093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Lauli’i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013/MTA033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RCD Store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7693094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Avao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Savaii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013/MTA034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Sky Eye Samoa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7693095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Vaimoso-uta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013/MTA035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Savai’I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Travel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7693111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Lalomalava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Savaii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013/MTA036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Rosalote</w:t>
            </w:r>
            <w:proofErr w:type="spellEnd"/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7693112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Sapapali’i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Savaii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37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013/MTA037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R&amp;Z Store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7693115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Manase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Savaii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38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013/MTA038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Akisa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Pania</w:t>
            </w:r>
            <w:proofErr w:type="spellEnd"/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7693116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Samalaeulu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Savaii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39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013/MTA039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Mika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Peneueta</w:t>
            </w:r>
            <w:proofErr w:type="spellEnd"/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7693117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Satoalepai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Savaii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40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013/MTA040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Henry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Tiatia</w:t>
            </w:r>
            <w:proofErr w:type="spellEnd"/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7693119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Taga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Savaii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41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013/MTA041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Umusaga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Tapuai’ga</w:t>
            </w:r>
            <w:proofErr w:type="spellEnd"/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7693123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Sagone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Savaii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42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013/MTA042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Lafaiali’i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Shop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7393124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Falealupo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Savaii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43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013/MTA043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Filomena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Nevile</w:t>
            </w:r>
            <w:proofErr w:type="spellEnd"/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7693127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Saleaumua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44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013/MTA044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Apisala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Paneta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Aumua</w:t>
            </w:r>
            <w:proofErr w:type="spellEnd"/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7693128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Sale’apaga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45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013/MTA045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Moe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Tapu</w:t>
            </w:r>
            <w:proofErr w:type="spellEnd"/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7693129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Sataoa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46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013/MTA046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Evelina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Liz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Groen</w:t>
            </w:r>
            <w:proofErr w:type="spellEnd"/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7693132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Malololelei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47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013/MTA047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Dream Mart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7693133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Lotopa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48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013/MTA048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Mahnaz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Chang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7693134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Motootua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49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013/MTA049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Island Rock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7693135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Tufuiopa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50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013/MTA050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KK Mart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7693136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Matautu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013/MTA051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Lei Mart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7693137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Tuana’imato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013/MTA052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Mariyon</w:t>
            </w:r>
            <w:proofErr w:type="spellEnd"/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7693142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Lotopa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013/MTA053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Mose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Kava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7693143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Matautu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Falealili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013/MTA054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Savaauli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James Williams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7693144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Vailuutai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013/MTA055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Leilua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Taulealo</w:t>
            </w:r>
            <w:proofErr w:type="spellEnd"/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7693146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Samatau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Falelatai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56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013/MTA056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 of Gold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7693147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Saleufi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57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013/MTA057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Maali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Company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7693148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Saleufi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58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013/MTA058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Sooula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Traders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7693149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Salelologa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59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013/MTA059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Sooula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Traders &amp; Rentals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7693150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Saleufi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60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013/MTA060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Valentines Motel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7693152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Fugalei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61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013/MTA061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Sekoa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Ah Chong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7693153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Puipaa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62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013/MTA062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Puipa’a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Mart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7693154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Puipa’a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63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013/MTA063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Indoors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7693156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Apia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64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013/MTA064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I.T Zone Ltd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7693157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Apia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65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013/MTA065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T&amp;N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Toleafoa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Supermarket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7693158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Fasitoo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uta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66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013/MTA066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Rhelm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Ltd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7693159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Matautu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67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013/MTA067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Siamomua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E.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Tauinaola</w:t>
            </w:r>
            <w:proofErr w:type="spellEnd"/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7693160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Faleasi’u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uta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68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013/MTA068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Sianna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Semi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7693161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Siufaga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Falelatai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69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013/MTA069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Kisa’s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Store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7693166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Tulaele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70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013/MTA070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Ramsy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Store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7693167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Manono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fou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71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013/MTA071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E&amp;L Store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7693168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Vaitele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uta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72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013/MTA072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Mapuitiga</w:t>
            </w:r>
            <w:proofErr w:type="spellEnd"/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7693170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Faleū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Manono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73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013/MTA073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Milovale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Ioane</w:t>
            </w:r>
            <w:proofErr w:type="spellEnd"/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7693171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Vaivase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uta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74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013/MTA074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Faafetai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V.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Tautaga</w:t>
            </w:r>
            <w:proofErr w:type="spellEnd"/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7693174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Leauvaa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75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013/MTA075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Tautai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Isaraelu</w:t>
            </w:r>
            <w:proofErr w:type="spellEnd"/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7693175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Faleasi’u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76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013/MTA076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Maugasa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Levasa</w:t>
            </w:r>
            <w:proofErr w:type="spellEnd"/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7693176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Vailele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77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013/MTA077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Maota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 Samoa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7693178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Vaitele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78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013/MTA078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Paloga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Lomitusi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Mulipola</w:t>
            </w:r>
            <w:proofErr w:type="spellEnd"/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7693179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Salua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Manono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79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013/MTA079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Nimoe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Chung Sum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7693180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Leauva’a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80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013/MTA080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Lagi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Taateo</w:t>
            </w:r>
            <w:proofErr w:type="spellEnd"/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7693181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Leauvaa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81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013/MTA081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Bluesky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Samoa M-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Lupematasila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Pesamino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Anae</w:t>
            </w:r>
            <w:proofErr w:type="spellEnd"/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7693182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Matautu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Falelatai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F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B0F0"/>
                <w:sz w:val="20"/>
                <w:szCs w:val="20"/>
              </w:rPr>
              <w:t>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014/MTA001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Samoa Post Limited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District Post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Offcie</w:t>
            </w:r>
            <w:proofErr w:type="spellEnd"/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51500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Salelologa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F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B0F0"/>
                <w:sz w:val="20"/>
                <w:szCs w:val="20"/>
              </w:rPr>
              <w:t>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014/MTA002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Samoa Post Limited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District Post Office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53449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Tuasivi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F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B0F0"/>
                <w:sz w:val="20"/>
                <w:szCs w:val="20"/>
              </w:rPr>
              <w:t>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014/MTA003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Samoa Post Limited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Distric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Post Office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54023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Fagamalo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F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B0F0"/>
                <w:sz w:val="20"/>
                <w:szCs w:val="20"/>
              </w:rPr>
              <w:t>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014/MTA004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Samoa Post Limited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Distric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Post Office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58005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Asau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F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B0F0"/>
                <w:sz w:val="20"/>
                <w:szCs w:val="20"/>
              </w:rPr>
              <w:t>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014/MTA005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Samoa Post Limited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Distric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Post Office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56011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Salailua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630"/>
        </w:trPr>
        <w:tc>
          <w:tcPr>
            <w:tcW w:w="12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>INSURANCE COMPANIES</w:t>
            </w:r>
          </w:p>
        </w:tc>
      </w:tr>
      <w:tr w:rsidR="00E1176E" w:rsidRPr="00E1176E" w:rsidTr="00E1176E">
        <w:trPr>
          <w:trHeight w:val="630"/>
        </w:trPr>
        <w:tc>
          <w:tcPr>
            <w:tcW w:w="12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 xml:space="preserve">     LIFE</w:t>
            </w:r>
          </w:p>
        </w:tc>
      </w:tr>
      <w:tr w:rsidR="00E1176E" w:rsidRPr="00E1176E" w:rsidTr="00E1176E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C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FFC000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LI1001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Deseret Mutual Benefit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Service Centre, LDS Church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Pesega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64100</w:t>
            </w:r>
          </w:p>
        </w:tc>
      </w:tr>
      <w:tr w:rsidR="00E1176E" w:rsidRPr="00E1176E" w:rsidTr="00E1176E">
        <w:trPr>
          <w:trHeight w:val="12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LI1002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Samoa Life Assurance (SLAC)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SLAC Building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23360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Apia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555"/>
        </w:trPr>
        <w:tc>
          <w:tcPr>
            <w:tcW w:w="120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 xml:space="preserve">     GENERAL</w:t>
            </w:r>
          </w:p>
        </w:tc>
      </w:tr>
      <w:tr w:rsidR="00E1176E" w:rsidRPr="00E1176E" w:rsidTr="00E1176E">
        <w:trPr>
          <w:trHeight w:val="6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GI2001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National Pacific Insurance (NPI)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DBS Building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20481</w:t>
            </w:r>
          </w:p>
        </w:tc>
      </w:tr>
      <w:tr w:rsidR="00E1176E" w:rsidRPr="00E1176E" w:rsidTr="00E1176E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Apia</w:t>
            </w: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100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GI2002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Progressive Insurance CO LTD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Lotemau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Mall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Saleufi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7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GI2003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Apia Insurance CO LTD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AIC HOUSE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25500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Tufuiopa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100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GI2004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Federal Pacific Insurance LTD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Federal Pacific Building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24045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Saleufi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570"/>
        </w:trPr>
        <w:tc>
          <w:tcPr>
            <w:tcW w:w="120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 xml:space="preserve">     BROKERS</w:t>
            </w:r>
          </w:p>
        </w:tc>
      </w:tr>
      <w:tr w:rsidR="00E1176E" w:rsidRPr="00E1176E" w:rsidTr="00E1176E">
        <w:trPr>
          <w:trHeight w:val="9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1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IB3001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Marsh LTD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Lesa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 Penn Compound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20321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Fugalei</w:t>
            </w:r>
            <w:proofErr w:type="spellEnd"/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9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IB3002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Seas Financial Services CORP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Wesley Arcade Building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21059</w:t>
            </w:r>
          </w:p>
        </w:tc>
      </w:tr>
      <w:tr w:rsidR="00E1176E" w:rsidRPr="00E1176E" w:rsidTr="00E1176E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Matafele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9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IB3005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Willis NZ LTD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ClarkeEyKoria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Lawyers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28012</w:t>
            </w:r>
          </w:p>
        </w:tc>
      </w:tr>
      <w:tr w:rsidR="00E1176E" w:rsidRPr="00E1176E" w:rsidTr="00E1176E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Lotemau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Mall,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Saleufi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900"/>
        </w:trPr>
        <w:tc>
          <w:tcPr>
            <w:tcW w:w="120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 xml:space="preserve">     CORPORATE AGENTS</w:t>
            </w:r>
          </w:p>
        </w:tc>
      </w:tr>
      <w:tr w:rsidR="00E1176E" w:rsidRPr="00E1176E" w:rsidTr="00E1176E">
        <w:trPr>
          <w:trHeight w:val="9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1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ICA4001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Pacific Insurance Underwriters LTD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 Office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24045</w:t>
            </w:r>
          </w:p>
        </w:tc>
      </w:tr>
      <w:tr w:rsidR="00E1176E" w:rsidRPr="00E1176E" w:rsidTr="00E1176E">
        <w:trPr>
          <w:trHeight w:val="9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Apia</w:t>
            </w: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9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ICA4002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SNPF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SNPF Building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21241</w:t>
            </w:r>
          </w:p>
        </w:tc>
      </w:tr>
      <w:tr w:rsidR="00E1176E" w:rsidRPr="00E1176E" w:rsidTr="00E1176E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Apia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9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lastRenderedPageBreak/>
              <w:t>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ICA4003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ANZ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ANZ Main Office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69999</w:t>
            </w:r>
          </w:p>
        </w:tc>
      </w:tr>
      <w:tr w:rsidR="00E1176E" w:rsidRPr="00E1176E" w:rsidTr="00E1176E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Apia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100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ICA4004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NBS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NBS Main Office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26766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Apia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600"/>
        </w:trPr>
        <w:tc>
          <w:tcPr>
            <w:tcW w:w="120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</w:pPr>
            <w:r w:rsidRPr="00E1176E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 xml:space="preserve">     INDIVIDUAL AGENTS</w:t>
            </w:r>
          </w:p>
        </w:tc>
      </w:tr>
      <w:tr w:rsidR="00E1176E" w:rsidRPr="00E1176E" w:rsidTr="00E1176E">
        <w:trPr>
          <w:trHeight w:val="75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1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IIA5001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MVM Agency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Tina Chan Chui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7792995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Lotemau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Mall,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Saleufi</w:t>
            </w:r>
            <w:proofErr w:type="spellEnd"/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100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IIA5002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Letuna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Insurance Agency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Isitolo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Leota</w:t>
            </w:r>
            <w:proofErr w:type="spellEnd"/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25066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Nia Mall,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Saleufi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12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IIA5003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Avaia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Fruean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(SLAC)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SLAC Building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23360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Apia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12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IIA5004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Eseta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Kavesi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(SLAC)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SLAC Building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23360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Apia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100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IIA5005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Faamanu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Fonoti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(SLAC)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SLAC Building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23360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Apia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12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6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IIA5006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Kalepo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Fanueli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(SLAC)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SLAC Building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23360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Apia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12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lastRenderedPageBreak/>
              <w:t>7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IIA5007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Livigisitone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Galuvaa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(SLAC)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SLAC Building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23360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Apia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100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8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IIA5010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Reupena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Iakopo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(SLAC)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SLAC Building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23360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Apia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12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9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IIA5011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Saolotoga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Bentin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(SLAC)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SLAC Building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23360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Apia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12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10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IIA5012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Sirovai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Sila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 (SLAC)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SLAC Building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23360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Apia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12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11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IIA5013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Uatifoti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Fatu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SLAC Building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23360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Apia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100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12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IIA5014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Salaiulufa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Tafa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JR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Maiava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(SLAC)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SLAC Building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23360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Apia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12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13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IIA5015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Fritz Martino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Betham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(SLAC)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SLAC Building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23360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Apia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12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14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IIA5016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Mary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Faafouina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Taeu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(SLAC)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SLAC Building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23360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Apia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1176E" w:rsidRPr="00E1176E" w:rsidTr="00E1176E">
        <w:trPr>
          <w:trHeight w:val="12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IIA5017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Marieta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Ifopo</w:t>
            </w:r>
            <w:proofErr w:type="spellEnd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(SLAC)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SLAC Building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23360</w:t>
            </w:r>
          </w:p>
        </w:tc>
      </w:tr>
      <w:tr w:rsidR="00E1176E" w:rsidRPr="00E1176E" w:rsidTr="00E1176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117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Vaimoso</w:t>
            </w:r>
            <w:proofErr w:type="spellEnd"/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76E" w:rsidRPr="00E1176E" w:rsidRDefault="00E1176E" w:rsidP="00E11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F01C4E" w:rsidRDefault="00E1176E"/>
    <w:sectPr w:rsidR="00F01C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6E"/>
    <w:rsid w:val="008E1988"/>
    <w:rsid w:val="00DD12CC"/>
    <w:rsid w:val="00E1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16896-F8C6-44BA-A7D1-9A10D34B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176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176E"/>
    <w:rPr>
      <w:color w:val="954F72"/>
      <w:u w:val="single"/>
    </w:rPr>
  </w:style>
  <w:style w:type="paragraph" w:customStyle="1" w:styleId="xl64">
    <w:name w:val="xl64"/>
    <w:basedOn w:val="Normal"/>
    <w:rsid w:val="00E117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5">
    <w:name w:val="xl65"/>
    <w:basedOn w:val="Normal"/>
    <w:rsid w:val="00E117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6">
    <w:name w:val="xl66"/>
    <w:basedOn w:val="Normal"/>
    <w:rsid w:val="00E1176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67">
    <w:name w:val="xl67"/>
    <w:basedOn w:val="Normal"/>
    <w:rsid w:val="00E117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68">
    <w:name w:val="xl68"/>
    <w:basedOn w:val="Normal"/>
    <w:rsid w:val="00E1176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69">
    <w:name w:val="xl69"/>
    <w:basedOn w:val="Normal"/>
    <w:rsid w:val="00E1176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  <w:sz w:val="20"/>
      <w:szCs w:val="20"/>
    </w:rPr>
  </w:style>
  <w:style w:type="paragraph" w:customStyle="1" w:styleId="xl70">
    <w:name w:val="xl70"/>
    <w:basedOn w:val="Normal"/>
    <w:rsid w:val="00E1176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71">
    <w:name w:val="xl71"/>
    <w:basedOn w:val="Normal"/>
    <w:rsid w:val="00E117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E117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73">
    <w:name w:val="xl73"/>
    <w:basedOn w:val="Normal"/>
    <w:rsid w:val="00E117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74">
    <w:name w:val="xl74"/>
    <w:basedOn w:val="Normal"/>
    <w:rsid w:val="00E117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B050"/>
      <w:sz w:val="20"/>
      <w:szCs w:val="20"/>
    </w:rPr>
  </w:style>
  <w:style w:type="paragraph" w:customStyle="1" w:styleId="xl75">
    <w:name w:val="xl75"/>
    <w:basedOn w:val="Normal"/>
    <w:rsid w:val="00E117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E36C0A"/>
      <w:sz w:val="20"/>
      <w:szCs w:val="20"/>
    </w:rPr>
  </w:style>
  <w:style w:type="paragraph" w:customStyle="1" w:styleId="xl76">
    <w:name w:val="xl76"/>
    <w:basedOn w:val="Normal"/>
    <w:rsid w:val="00E117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70C0"/>
      <w:sz w:val="20"/>
      <w:szCs w:val="20"/>
    </w:rPr>
  </w:style>
  <w:style w:type="paragraph" w:customStyle="1" w:styleId="xl77">
    <w:name w:val="xl77"/>
    <w:basedOn w:val="Normal"/>
    <w:rsid w:val="00E117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C000"/>
      <w:sz w:val="20"/>
      <w:szCs w:val="20"/>
    </w:rPr>
  </w:style>
  <w:style w:type="paragraph" w:customStyle="1" w:styleId="xl78">
    <w:name w:val="xl78"/>
    <w:basedOn w:val="Normal"/>
    <w:rsid w:val="00E117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79">
    <w:name w:val="xl79"/>
    <w:basedOn w:val="Normal"/>
    <w:rsid w:val="00E117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80">
    <w:name w:val="xl80"/>
    <w:basedOn w:val="Normal"/>
    <w:rsid w:val="00E117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7030A0"/>
      <w:sz w:val="20"/>
      <w:szCs w:val="20"/>
    </w:rPr>
  </w:style>
  <w:style w:type="paragraph" w:customStyle="1" w:styleId="xl81">
    <w:name w:val="xl81"/>
    <w:basedOn w:val="Normal"/>
    <w:rsid w:val="00E1176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82">
    <w:name w:val="xl82"/>
    <w:basedOn w:val="Normal"/>
    <w:rsid w:val="00E117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7030A0"/>
      <w:sz w:val="20"/>
      <w:szCs w:val="20"/>
    </w:rPr>
  </w:style>
  <w:style w:type="paragraph" w:customStyle="1" w:styleId="xl83">
    <w:name w:val="xl83"/>
    <w:basedOn w:val="Normal"/>
    <w:rsid w:val="00E117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84">
    <w:name w:val="xl84"/>
    <w:basedOn w:val="Normal"/>
    <w:rsid w:val="00E117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7030A0"/>
      <w:sz w:val="20"/>
      <w:szCs w:val="20"/>
    </w:rPr>
  </w:style>
  <w:style w:type="paragraph" w:customStyle="1" w:styleId="xl85">
    <w:name w:val="xl85"/>
    <w:basedOn w:val="Normal"/>
    <w:rsid w:val="00E117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7030A0"/>
      <w:sz w:val="20"/>
      <w:szCs w:val="20"/>
    </w:rPr>
  </w:style>
  <w:style w:type="paragraph" w:customStyle="1" w:styleId="xl86">
    <w:name w:val="xl86"/>
    <w:basedOn w:val="Normal"/>
    <w:rsid w:val="00E117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87">
    <w:name w:val="xl87"/>
    <w:basedOn w:val="Normal"/>
    <w:rsid w:val="00E117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88">
    <w:name w:val="xl88"/>
    <w:basedOn w:val="Normal"/>
    <w:rsid w:val="00E117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89">
    <w:name w:val="xl89"/>
    <w:basedOn w:val="Normal"/>
    <w:rsid w:val="00E117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90">
    <w:name w:val="xl90"/>
    <w:basedOn w:val="Normal"/>
    <w:rsid w:val="00E1176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548DD4"/>
      <w:sz w:val="24"/>
      <w:szCs w:val="24"/>
    </w:rPr>
  </w:style>
  <w:style w:type="paragraph" w:customStyle="1" w:styleId="xl91">
    <w:name w:val="xl91"/>
    <w:basedOn w:val="Normal"/>
    <w:rsid w:val="00E1176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548DD4"/>
      <w:sz w:val="24"/>
      <w:szCs w:val="24"/>
    </w:rPr>
  </w:style>
  <w:style w:type="paragraph" w:customStyle="1" w:styleId="xl92">
    <w:name w:val="xl92"/>
    <w:basedOn w:val="Normal"/>
    <w:rsid w:val="00E1176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548DD4"/>
      <w:sz w:val="24"/>
      <w:szCs w:val="24"/>
    </w:rPr>
  </w:style>
  <w:style w:type="paragraph" w:customStyle="1" w:styleId="xl93">
    <w:name w:val="xl93"/>
    <w:basedOn w:val="Normal"/>
    <w:rsid w:val="00E117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94">
    <w:name w:val="xl94"/>
    <w:basedOn w:val="Normal"/>
    <w:rsid w:val="00E117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95">
    <w:name w:val="xl95"/>
    <w:basedOn w:val="Normal"/>
    <w:rsid w:val="00E117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B0F0"/>
      <w:sz w:val="20"/>
      <w:szCs w:val="20"/>
    </w:rPr>
  </w:style>
  <w:style w:type="paragraph" w:customStyle="1" w:styleId="xl96">
    <w:name w:val="xl96"/>
    <w:basedOn w:val="Normal"/>
    <w:rsid w:val="00E117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B0F0"/>
      <w:sz w:val="20"/>
      <w:szCs w:val="20"/>
    </w:rPr>
  </w:style>
  <w:style w:type="paragraph" w:customStyle="1" w:styleId="xl97">
    <w:name w:val="xl97"/>
    <w:basedOn w:val="Normal"/>
    <w:rsid w:val="00E117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48DD4"/>
      <w:sz w:val="24"/>
      <w:szCs w:val="24"/>
    </w:rPr>
  </w:style>
  <w:style w:type="paragraph" w:customStyle="1" w:styleId="xl98">
    <w:name w:val="xl98"/>
    <w:basedOn w:val="Normal"/>
    <w:rsid w:val="00E117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48DD4"/>
      <w:sz w:val="24"/>
      <w:szCs w:val="24"/>
    </w:rPr>
  </w:style>
  <w:style w:type="paragraph" w:customStyle="1" w:styleId="xl99">
    <w:name w:val="xl99"/>
    <w:basedOn w:val="Normal"/>
    <w:rsid w:val="00E117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48DD4"/>
      <w:sz w:val="24"/>
      <w:szCs w:val="24"/>
    </w:rPr>
  </w:style>
  <w:style w:type="paragraph" w:customStyle="1" w:styleId="xl100">
    <w:name w:val="xl100"/>
    <w:basedOn w:val="Normal"/>
    <w:rsid w:val="00E117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548DD4"/>
      <w:sz w:val="24"/>
      <w:szCs w:val="24"/>
    </w:rPr>
  </w:style>
  <w:style w:type="paragraph" w:customStyle="1" w:styleId="xl101">
    <w:name w:val="xl101"/>
    <w:basedOn w:val="Normal"/>
    <w:rsid w:val="00E117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548DD4"/>
      <w:sz w:val="24"/>
      <w:szCs w:val="24"/>
    </w:rPr>
  </w:style>
  <w:style w:type="paragraph" w:customStyle="1" w:styleId="xl102">
    <w:name w:val="xl102"/>
    <w:basedOn w:val="Normal"/>
    <w:rsid w:val="00E117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548DD4"/>
      <w:sz w:val="24"/>
      <w:szCs w:val="24"/>
    </w:rPr>
  </w:style>
  <w:style w:type="paragraph" w:customStyle="1" w:styleId="xl103">
    <w:name w:val="xl103"/>
    <w:basedOn w:val="Normal"/>
    <w:rsid w:val="00E117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  <w:sz w:val="20"/>
      <w:szCs w:val="20"/>
    </w:rPr>
  </w:style>
  <w:style w:type="paragraph" w:customStyle="1" w:styleId="xl104">
    <w:name w:val="xl104"/>
    <w:basedOn w:val="Normal"/>
    <w:rsid w:val="00E117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  <w:sz w:val="20"/>
      <w:szCs w:val="20"/>
    </w:rPr>
  </w:style>
  <w:style w:type="paragraph" w:customStyle="1" w:styleId="xl105">
    <w:name w:val="xl105"/>
    <w:basedOn w:val="Normal"/>
    <w:rsid w:val="00E1176E"/>
    <w:pPr>
      <w:pBdr>
        <w:top w:val="single" w:sz="8" w:space="0" w:color="auto"/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106">
    <w:name w:val="xl106"/>
    <w:basedOn w:val="Normal"/>
    <w:rsid w:val="00E1176E"/>
    <w:pPr>
      <w:pBdr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107">
    <w:name w:val="xl107"/>
    <w:basedOn w:val="Normal"/>
    <w:rsid w:val="00E117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76923C"/>
      <w:sz w:val="20"/>
      <w:szCs w:val="20"/>
    </w:rPr>
  </w:style>
  <w:style w:type="paragraph" w:customStyle="1" w:styleId="xl108">
    <w:name w:val="xl108"/>
    <w:basedOn w:val="Normal"/>
    <w:rsid w:val="00E117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76923C"/>
      <w:sz w:val="20"/>
      <w:szCs w:val="20"/>
    </w:rPr>
  </w:style>
  <w:style w:type="paragraph" w:customStyle="1" w:styleId="xl109">
    <w:name w:val="xl109"/>
    <w:basedOn w:val="Normal"/>
    <w:rsid w:val="00E117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  <w:sz w:val="20"/>
      <w:szCs w:val="20"/>
    </w:rPr>
  </w:style>
  <w:style w:type="paragraph" w:customStyle="1" w:styleId="xl110">
    <w:name w:val="xl110"/>
    <w:basedOn w:val="Normal"/>
    <w:rsid w:val="00E117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111">
    <w:name w:val="xl111"/>
    <w:basedOn w:val="Normal"/>
    <w:rsid w:val="00E117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112">
    <w:name w:val="xl112"/>
    <w:basedOn w:val="Normal"/>
    <w:rsid w:val="00E117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70C0"/>
      <w:sz w:val="20"/>
      <w:szCs w:val="20"/>
    </w:rPr>
  </w:style>
  <w:style w:type="paragraph" w:customStyle="1" w:styleId="xl113">
    <w:name w:val="xl113"/>
    <w:basedOn w:val="Normal"/>
    <w:rsid w:val="00E117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C000"/>
      <w:sz w:val="20"/>
      <w:szCs w:val="20"/>
    </w:rPr>
  </w:style>
  <w:style w:type="paragraph" w:customStyle="1" w:styleId="xl114">
    <w:name w:val="xl114"/>
    <w:basedOn w:val="Normal"/>
    <w:rsid w:val="00E117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B050"/>
      <w:sz w:val="20"/>
      <w:szCs w:val="20"/>
    </w:rPr>
  </w:style>
  <w:style w:type="paragraph" w:customStyle="1" w:styleId="xl115">
    <w:name w:val="xl115"/>
    <w:basedOn w:val="Normal"/>
    <w:rsid w:val="00E117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B050"/>
      <w:sz w:val="20"/>
      <w:szCs w:val="20"/>
    </w:rPr>
  </w:style>
  <w:style w:type="paragraph" w:customStyle="1" w:styleId="xl116">
    <w:name w:val="xl116"/>
    <w:basedOn w:val="Normal"/>
    <w:rsid w:val="00E1176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548DD4"/>
      <w:sz w:val="24"/>
      <w:szCs w:val="24"/>
    </w:rPr>
  </w:style>
  <w:style w:type="paragraph" w:customStyle="1" w:styleId="xl117">
    <w:name w:val="xl117"/>
    <w:basedOn w:val="Normal"/>
    <w:rsid w:val="00E1176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548DD4"/>
      <w:sz w:val="24"/>
      <w:szCs w:val="24"/>
    </w:rPr>
  </w:style>
  <w:style w:type="paragraph" w:customStyle="1" w:styleId="xl118">
    <w:name w:val="xl118"/>
    <w:basedOn w:val="Normal"/>
    <w:rsid w:val="00E1176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548DD4"/>
      <w:sz w:val="24"/>
      <w:szCs w:val="24"/>
    </w:rPr>
  </w:style>
  <w:style w:type="paragraph" w:customStyle="1" w:styleId="xl119">
    <w:name w:val="xl119"/>
    <w:basedOn w:val="Normal"/>
    <w:rsid w:val="00E117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48DD4"/>
      <w:sz w:val="24"/>
      <w:szCs w:val="24"/>
    </w:rPr>
  </w:style>
  <w:style w:type="paragraph" w:customStyle="1" w:styleId="xl120">
    <w:name w:val="xl120"/>
    <w:basedOn w:val="Normal"/>
    <w:rsid w:val="00E1176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48DD4"/>
      <w:sz w:val="24"/>
      <w:szCs w:val="24"/>
    </w:rPr>
  </w:style>
  <w:style w:type="paragraph" w:customStyle="1" w:styleId="xl121">
    <w:name w:val="xl121"/>
    <w:basedOn w:val="Normal"/>
    <w:rsid w:val="00E117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48DD4"/>
      <w:sz w:val="24"/>
      <w:szCs w:val="24"/>
    </w:rPr>
  </w:style>
  <w:style w:type="paragraph" w:customStyle="1" w:styleId="xl122">
    <w:name w:val="xl122"/>
    <w:basedOn w:val="Normal"/>
    <w:rsid w:val="00E1176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E1176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E1176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exsamo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ktrans@samoaonline.w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cway@ipasifika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pacificezygroup.com" TargetMode="External"/><Relationship Id="rId10" Type="http://schemas.openxmlformats.org/officeDocument/2006/relationships/hyperlink" Target="mailto:samoafx@samoa.ws" TargetMode="External"/><Relationship Id="rId4" Type="http://schemas.openxmlformats.org/officeDocument/2006/relationships/hyperlink" Target="mailto:suitupe@samoaonline.ws" TargetMode="External"/><Relationship Id="rId9" Type="http://schemas.openxmlformats.org/officeDocument/2006/relationships/hyperlink" Target="mailto:frankie@ipasifik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Ailuai Opeta</dc:creator>
  <cp:keywords/>
  <dc:description/>
  <cp:lastModifiedBy>Ailuai Opeta</cp:lastModifiedBy>
  <cp:revision>1</cp:revision>
  <dcterms:created xsi:type="dcterms:W3CDTF">2020-10-15T19:33:00Z</dcterms:created>
  <dcterms:modified xsi:type="dcterms:W3CDTF">2020-10-15T19:36:00Z</dcterms:modified>
</cp:coreProperties>
</file>